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37" w:rsidRDefault="00465C37" w:rsidP="00465C3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76923C"/>
          <w:sz w:val="28"/>
          <w:szCs w:val="28"/>
        </w:rPr>
        <w:t>Памятка для обучающихся о социально-психологическом тестировании</w:t>
      </w:r>
    </w:p>
    <w:p w:rsidR="00465C37" w:rsidRDefault="00465C37" w:rsidP="00465C3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76923C"/>
          <w:sz w:val="28"/>
          <w:szCs w:val="28"/>
        </w:rPr>
        <w:t>в образовательных организациях</w:t>
      </w:r>
    </w:p>
    <w:p w:rsidR="00465C37" w:rsidRDefault="00465C37" w:rsidP="00465C37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76923C"/>
          <w:sz w:val="32"/>
          <w:szCs w:val="32"/>
        </w:rPr>
        <w:t>Ребята, девушки и юноши!</w:t>
      </w:r>
    </w:p>
    <w:p w:rsidR="00465C37" w:rsidRDefault="00465C37" w:rsidP="00465C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 xml:space="preserve">Вы знаете, что по всей России в образовательных организациях проводится процедура социально-психологического тестирования с целью изучения личностных особенностей подростков и выявления риска вовлечения в употребление </w:t>
      </w:r>
      <w:proofErr w:type="spellStart"/>
      <w:r>
        <w:rPr>
          <w:rStyle w:val="c9"/>
          <w:color w:val="000000"/>
          <w:sz w:val="28"/>
          <w:szCs w:val="28"/>
        </w:rPr>
        <w:t>психоактивных</w:t>
      </w:r>
      <w:proofErr w:type="spellEnd"/>
      <w:r>
        <w:rPr>
          <w:rStyle w:val="c9"/>
          <w:color w:val="000000"/>
          <w:sz w:val="28"/>
          <w:szCs w:val="28"/>
        </w:rPr>
        <w:t xml:space="preserve"> веществ (далее – ПАВ).</w:t>
      </w:r>
    </w:p>
    <w:p w:rsidR="00465C37" w:rsidRDefault="00465C37" w:rsidP="00465C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Большинство людей, не пробовавших в своей жизни наркотиков, считают, что наркомания им не грозит. Но стоит отметить, что также считали большинство наркоманов до первого приема наркотика. Коварство этой болезни состоит в том, что время ее наступления нельзя предугадать. Зависимость от ПАВ формируется при более или менее систематическом приеме ПАВ, однако время перехода употребления ПАВ в болезнь индивидуально специфично и предсказать его невозможно.</w:t>
      </w:r>
    </w:p>
    <w:p w:rsidR="00465C37" w:rsidRDefault="00465C37" w:rsidP="00465C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В качестве артефакта: </w:t>
      </w:r>
      <w:r>
        <w:rPr>
          <w:rStyle w:val="c2"/>
          <w:b/>
          <w:bCs/>
          <w:i/>
          <w:iCs/>
          <w:color w:val="00000A"/>
          <w:sz w:val="28"/>
          <w:szCs w:val="28"/>
        </w:rPr>
        <w:t>Даже однократное употребление может</w:t>
      </w:r>
      <w:r>
        <w:rPr>
          <w:rStyle w:val="c1"/>
          <w:color w:val="00000A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A"/>
          <w:sz w:val="28"/>
          <w:szCs w:val="28"/>
        </w:rPr>
        <w:t>привести к зависимости от наркотиков!</w:t>
      </w:r>
    </w:p>
    <w:p w:rsidR="00465C37" w:rsidRDefault="00465C37" w:rsidP="00465C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Многие люди думают, что знают, какими бывают причины наркомании и, что заставляет людей принимать наркотики или алкоголь. Однако причин наркомании множество и у каждого кто с этим связан свои.</w:t>
      </w:r>
    </w:p>
    <w:p w:rsidR="00465C37" w:rsidRDefault="00465C37" w:rsidP="00465C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 xml:space="preserve">Наркотик может восприниматься твоими сверстниками как средство преодоления проблем одиночества, нарушенной коммуникации, плохого самочувствия и т.д., что фактически создает иллюзию разрешения проблем в результате употребления </w:t>
      </w:r>
      <w:proofErr w:type="spellStart"/>
      <w:r>
        <w:rPr>
          <w:rStyle w:val="c1"/>
          <w:color w:val="00000A"/>
          <w:sz w:val="28"/>
          <w:szCs w:val="28"/>
        </w:rPr>
        <w:t>психоактивного</w:t>
      </w:r>
      <w:proofErr w:type="spellEnd"/>
      <w:r>
        <w:rPr>
          <w:rStyle w:val="c1"/>
          <w:color w:val="00000A"/>
          <w:sz w:val="28"/>
          <w:szCs w:val="28"/>
        </w:rPr>
        <w:t xml:space="preserve"> вещества. Зависимость от ПАВ означает зачастую, что молодой человек не нашел адекватного способа решения возникшей проблемы.</w:t>
      </w:r>
    </w:p>
    <w:p w:rsidR="00465C37" w:rsidRDefault="00465C37" w:rsidP="00465C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Социально-психологическое тестирование не выявляет подростков, употребляющих наркотики. Оно не предполагает постановки какого-либо диагноза.</w:t>
      </w:r>
    </w:p>
    <w:p w:rsidR="00465C37" w:rsidRDefault="00465C37" w:rsidP="00465C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Задача тестирования – выявить у подростков и молодых людей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 и организовать соответствую деятельность специалистов, осуществляющих воспитательную и профилактическую, психолого-педагогическую и социальную помощь обучающимся.</w:t>
      </w:r>
    </w:p>
    <w:p w:rsidR="00465C37" w:rsidRDefault="00465C37" w:rsidP="00465C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Понимание себя позволит избежать импульсивных, неконтролируемых решений, быть более подготовленным к возможным ситуациям риска. При желании ты можешь проконсультироваться с психологом по результатам тестирования, узнать свои данные.</w:t>
      </w:r>
    </w:p>
    <w:p w:rsidR="00465C37" w:rsidRDefault="00465C37" w:rsidP="00465C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Акцентируем Ваше внимание, что социально-психологическое тестирование является добровольным и анонимным:</w:t>
      </w:r>
    </w:p>
    <w:p w:rsidR="00465C37" w:rsidRDefault="00465C37" w:rsidP="00465C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 xml:space="preserve">- в социально-психологическом тестировании принимают участие только те обучающиеся в возрасте 15 лет и старше, которые дали письменное информированное согласие. Если обучающемуся нет 15 лет, он участвует в </w:t>
      </w:r>
      <w:r>
        <w:rPr>
          <w:rStyle w:val="c1"/>
          <w:color w:val="00000A"/>
          <w:sz w:val="28"/>
          <w:szCs w:val="28"/>
        </w:rPr>
        <w:lastRenderedPageBreak/>
        <w:t>тестировании исключительно при наличии письменного информированного согласия одного из родителей (законных представителей)</w:t>
      </w:r>
    </w:p>
    <w:p w:rsidR="00465C37" w:rsidRDefault="00465C37" w:rsidP="00465C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-  личные данные ребенка кодируются. Конфиденциальность при проведении тестировании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</w:t>
      </w:r>
    </w:p>
    <w:p w:rsidR="00465C37" w:rsidRDefault="00465C37" w:rsidP="00465C37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i/>
          <w:iCs/>
          <w:color w:val="76923C"/>
          <w:sz w:val="28"/>
          <w:szCs w:val="28"/>
        </w:rPr>
        <w:t>СДЕЛАЙ СВОЙ ПРАВИЛЬНЫЙ ВЫБОР!</w:t>
      </w:r>
    </w:p>
    <w:p w:rsidR="00CA6B09" w:rsidRDefault="00CA6B09">
      <w:bookmarkStart w:id="0" w:name="_GoBack"/>
      <w:bookmarkEnd w:id="0"/>
    </w:p>
    <w:sectPr w:rsidR="00CA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37"/>
    <w:rsid w:val="00465C37"/>
    <w:rsid w:val="00C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3032-831B-4FBD-8A17-08844FAB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6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5C37"/>
  </w:style>
  <w:style w:type="character" w:customStyle="1" w:styleId="c6">
    <w:name w:val="c6"/>
    <w:basedOn w:val="a0"/>
    <w:rsid w:val="00465C37"/>
  </w:style>
  <w:style w:type="paragraph" w:customStyle="1" w:styleId="c0">
    <w:name w:val="c0"/>
    <w:basedOn w:val="a"/>
    <w:rsid w:val="0046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5C37"/>
  </w:style>
  <w:style w:type="character" w:customStyle="1" w:styleId="c1">
    <w:name w:val="c1"/>
    <w:basedOn w:val="a0"/>
    <w:rsid w:val="00465C37"/>
  </w:style>
  <w:style w:type="character" w:customStyle="1" w:styleId="c2">
    <w:name w:val="c2"/>
    <w:basedOn w:val="a0"/>
    <w:rsid w:val="00465C37"/>
  </w:style>
  <w:style w:type="character" w:customStyle="1" w:styleId="c11">
    <w:name w:val="c11"/>
    <w:basedOn w:val="a0"/>
    <w:rsid w:val="0046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311-1</dc:creator>
  <cp:keywords/>
  <dc:description/>
  <cp:lastModifiedBy>311-1</cp:lastModifiedBy>
  <cp:revision>2</cp:revision>
  <dcterms:created xsi:type="dcterms:W3CDTF">2023-03-06T06:46:00Z</dcterms:created>
  <dcterms:modified xsi:type="dcterms:W3CDTF">2023-03-06T06:46:00Z</dcterms:modified>
</cp:coreProperties>
</file>